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A2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Уведомление</w:t>
      </w:r>
    </w:p>
    <w:p w:rsidR="00EE1E86" w:rsidRPr="008F1CB3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приказу </w:t>
      </w:r>
      <w:r w:rsidR="0067745D">
        <w:rPr>
          <w:rFonts w:ascii="Times New Roman" w:hAnsi="Times New Roman" w:cs="Times New Roman"/>
          <w:b/>
          <w:sz w:val="28"/>
          <w:szCs w:val="26"/>
        </w:rPr>
        <w:t>97</w:t>
      </w:r>
      <w:r>
        <w:rPr>
          <w:rFonts w:ascii="Times New Roman" w:hAnsi="Times New Roman" w:cs="Times New Roman"/>
          <w:b/>
          <w:sz w:val="28"/>
          <w:szCs w:val="26"/>
        </w:rPr>
        <w:t xml:space="preserve"> от </w:t>
      </w:r>
      <w:r w:rsidR="0067745D">
        <w:rPr>
          <w:rFonts w:ascii="Times New Roman" w:hAnsi="Times New Roman" w:cs="Times New Roman"/>
          <w:b/>
          <w:sz w:val="28"/>
          <w:szCs w:val="26"/>
        </w:rPr>
        <w:t>16</w:t>
      </w:r>
      <w:r>
        <w:rPr>
          <w:rFonts w:ascii="Times New Roman" w:hAnsi="Times New Roman" w:cs="Times New Roman"/>
          <w:b/>
          <w:sz w:val="28"/>
          <w:szCs w:val="26"/>
        </w:rPr>
        <w:t>.0</w:t>
      </w:r>
      <w:r w:rsidR="0067745D">
        <w:rPr>
          <w:rFonts w:ascii="Times New Roman" w:hAnsi="Times New Roman" w:cs="Times New Roman"/>
          <w:b/>
          <w:sz w:val="28"/>
          <w:szCs w:val="26"/>
        </w:rPr>
        <w:t>8</w:t>
      </w:r>
      <w:r>
        <w:rPr>
          <w:rFonts w:ascii="Times New Roman" w:hAnsi="Times New Roman" w:cs="Times New Roman"/>
          <w:b/>
          <w:sz w:val="28"/>
          <w:szCs w:val="26"/>
        </w:rPr>
        <w:t>.2022г.</w:t>
      </w:r>
    </w:p>
    <w:p w:rsidR="00EE1E86" w:rsidRDefault="00EE1E86" w:rsidP="00775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59A2" w:rsidRDefault="00250BE4" w:rsidP="00250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Всем </w:t>
      </w:r>
      <w:r w:rsidR="007759A2">
        <w:rPr>
          <w:rFonts w:ascii="Times New Roman" w:hAnsi="Times New Roman" w:cs="Times New Roman"/>
          <w:b/>
          <w:bCs/>
          <w:sz w:val="28"/>
          <w:szCs w:val="26"/>
        </w:rPr>
        <w:t>грузоотправителям</w:t>
      </w:r>
    </w:p>
    <w:p w:rsidR="00EF7BA2" w:rsidRDefault="007759A2" w:rsidP="00250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:rsidR="007759A2" w:rsidRDefault="007759A2" w:rsidP="0077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DC2D48" w:rsidRDefault="0067745D" w:rsidP="00DC2D4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 17.08.2022г. запрещается прием к перевозке всех нефтеналивных грузов (светлые, темные, газоил и т.д.) в экспортном направлении </w:t>
      </w:r>
      <w:r w:rsidR="008613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всех грузоотправителей, за исключением Павлодарского, Шымкентского и Атырауского нефтеперерабатывающих заводов до отмены.</w:t>
      </w:r>
    </w:p>
    <w:p w:rsidR="00DC2D48" w:rsidRDefault="00DC2D48" w:rsidP="00DC2D4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759A2" w:rsidRDefault="007759A2" w:rsidP="00DC2D4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ТОО «КТЖ-Г</w:t>
      </w:r>
      <w:r w:rsidR="008368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рузовые перевозки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</w:p>
    <w:sectPr w:rsidR="007759A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14" w:rsidRDefault="00987014" w:rsidP="004835E1">
      <w:pPr>
        <w:spacing w:after="0" w:line="240" w:lineRule="auto"/>
      </w:pPr>
      <w:r>
        <w:separator/>
      </w:r>
    </w:p>
  </w:endnote>
  <w:endnote w:type="continuationSeparator" w:id="0">
    <w:p w:rsidR="00987014" w:rsidRDefault="00987014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14" w:rsidRDefault="00987014" w:rsidP="004835E1">
      <w:pPr>
        <w:spacing w:after="0" w:line="240" w:lineRule="auto"/>
      </w:pPr>
      <w:r>
        <w:separator/>
      </w:r>
    </w:p>
  </w:footnote>
  <w:footnote w:type="continuationSeparator" w:id="0">
    <w:p w:rsidR="00987014" w:rsidRDefault="00987014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76"/>
    <w:rsid w:val="00000D52"/>
    <w:rsid w:val="00005527"/>
    <w:rsid w:val="00010286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0F07DA"/>
    <w:rsid w:val="0010362E"/>
    <w:rsid w:val="00107E35"/>
    <w:rsid w:val="00114B55"/>
    <w:rsid w:val="00124708"/>
    <w:rsid w:val="00137B4D"/>
    <w:rsid w:val="00137D32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2049D4"/>
    <w:rsid w:val="0024045C"/>
    <w:rsid w:val="00244658"/>
    <w:rsid w:val="00250BE4"/>
    <w:rsid w:val="00257EC3"/>
    <w:rsid w:val="002676D9"/>
    <w:rsid w:val="00270F69"/>
    <w:rsid w:val="002769C6"/>
    <w:rsid w:val="00287A43"/>
    <w:rsid w:val="002A034C"/>
    <w:rsid w:val="002A26BD"/>
    <w:rsid w:val="002A3AB4"/>
    <w:rsid w:val="002B2A24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A1D"/>
    <w:rsid w:val="00454DE2"/>
    <w:rsid w:val="004835E1"/>
    <w:rsid w:val="00486572"/>
    <w:rsid w:val="00497303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7745D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759A2"/>
    <w:rsid w:val="00784BE6"/>
    <w:rsid w:val="007973F7"/>
    <w:rsid w:val="007A3D47"/>
    <w:rsid w:val="007A5FC3"/>
    <w:rsid w:val="007B3D99"/>
    <w:rsid w:val="007B5BC9"/>
    <w:rsid w:val="007B741C"/>
    <w:rsid w:val="007C2A4D"/>
    <w:rsid w:val="007D0DF1"/>
    <w:rsid w:val="007F23ED"/>
    <w:rsid w:val="007F2795"/>
    <w:rsid w:val="007F79DD"/>
    <w:rsid w:val="008127D8"/>
    <w:rsid w:val="00813B51"/>
    <w:rsid w:val="00823188"/>
    <w:rsid w:val="0083105F"/>
    <w:rsid w:val="00836893"/>
    <w:rsid w:val="00836A31"/>
    <w:rsid w:val="008413D0"/>
    <w:rsid w:val="00846259"/>
    <w:rsid w:val="008467A8"/>
    <w:rsid w:val="00851333"/>
    <w:rsid w:val="0086137F"/>
    <w:rsid w:val="00870A26"/>
    <w:rsid w:val="00873036"/>
    <w:rsid w:val="008741F0"/>
    <w:rsid w:val="00875ED1"/>
    <w:rsid w:val="008814CE"/>
    <w:rsid w:val="00887F80"/>
    <w:rsid w:val="00890ED7"/>
    <w:rsid w:val="008A452A"/>
    <w:rsid w:val="008A64DE"/>
    <w:rsid w:val="008B2FCC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87014"/>
    <w:rsid w:val="00991E59"/>
    <w:rsid w:val="009B4602"/>
    <w:rsid w:val="009C6AF1"/>
    <w:rsid w:val="009D44F3"/>
    <w:rsid w:val="009D4680"/>
    <w:rsid w:val="009D7DBA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A61A5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020F"/>
    <w:rsid w:val="00B41D6F"/>
    <w:rsid w:val="00B42713"/>
    <w:rsid w:val="00B524E1"/>
    <w:rsid w:val="00B76AE2"/>
    <w:rsid w:val="00B86663"/>
    <w:rsid w:val="00B94CEE"/>
    <w:rsid w:val="00BA146A"/>
    <w:rsid w:val="00BA5D9A"/>
    <w:rsid w:val="00BC2B94"/>
    <w:rsid w:val="00BD6B4B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C73"/>
    <w:rsid w:val="00C4482B"/>
    <w:rsid w:val="00C45AD1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2D48"/>
    <w:rsid w:val="00DC50AD"/>
    <w:rsid w:val="00DC5E71"/>
    <w:rsid w:val="00DD0CF1"/>
    <w:rsid w:val="00DE1FF2"/>
    <w:rsid w:val="00E068DA"/>
    <w:rsid w:val="00E14077"/>
    <w:rsid w:val="00E1499F"/>
    <w:rsid w:val="00E30147"/>
    <w:rsid w:val="00E365A8"/>
    <w:rsid w:val="00E41734"/>
    <w:rsid w:val="00E446C7"/>
    <w:rsid w:val="00E55916"/>
    <w:rsid w:val="00E63424"/>
    <w:rsid w:val="00E7518F"/>
    <w:rsid w:val="00E77AB7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A3345"/>
    <w:rsid w:val="00FA7E87"/>
    <w:rsid w:val="00FB0E76"/>
    <w:rsid w:val="00FC5B31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5DEE"/>
  <w15:docId w15:val="{F5B57EAB-0BBB-4780-ABBA-E6EC18B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Адильхан Т Осипов</cp:lastModifiedBy>
  <cp:revision>4</cp:revision>
  <cp:lastPrinted>2022-06-29T05:15:00Z</cp:lastPrinted>
  <dcterms:created xsi:type="dcterms:W3CDTF">2022-08-17T04:32:00Z</dcterms:created>
  <dcterms:modified xsi:type="dcterms:W3CDTF">2022-08-17T04:39:00Z</dcterms:modified>
</cp:coreProperties>
</file>